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C5" w:rsidRPr="00113DCB" w:rsidRDefault="009A09C5" w:rsidP="009A09C5">
      <w:pPr>
        <w:jc w:val="right"/>
        <w:outlineLvl w:val="0"/>
        <w:rPr>
          <w:b/>
          <w:caps/>
          <w:noProof/>
        </w:rPr>
      </w:pPr>
      <w:r w:rsidRPr="00113DCB">
        <w:rPr>
          <w:b/>
        </w:rPr>
        <w:t xml:space="preserve">                      </w:t>
      </w:r>
      <w:r w:rsidRPr="00113DCB">
        <w:rPr>
          <w:b/>
          <w:caps/>
          <w:noProof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13DCB" w:rsidRPr="00113DCB" w:rsidTr="009A09C5">
        <w:trPr>
          <w:trHeight w:val="1985"/>
          <w:tblHeader/>
        </w:trPr>
        <w:tc>
          <w:tcPr>
            <w:tcW w:w="9747" w:type="dxa"/>
          </w:tcPr>
          <w:p w:rsidR="009A09C5" w:rsidRPr="00113DCB" w:rsidRDefault="007A62FF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9C5" w:rsidRPr="00113DCB" w:rsidRDefault="009A09C5">
            <w:pPr>
              <w:jc w:val="center"/>
              <w:rPr>
                <w:b/>
                <w:caps/>
              </w:rPr>
            </w:pPr>
          </w:p>
          <w:p w:rsidR="009A09C5" w:rsidRPr="00A05FCF" w:rsidRDefault="009A09C5">
            <w:pPr>
              <w:jc w:val="center"/>
              <w:rPr>
                <w:b/>
                <w:caps/>
                <w:sz w:val="28"/>
                <w:szCs w:val="28"/>
              </w:rPr>
            </w:pPr>
            <w:r w:rsidRPr="00A05FCF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9A09C5" w:rsidRPr="00113DCB" w:rsidRDefault="009A09C5">
            <w:pPr>
              <w:jc w:val="center"/>
              <w:rPr>
                <w:b/>
              </w:rPr>
            </w:pPr>
          </w:p>
        </w:tc>
      </w:tr>
      <w:tr w:rsidR="00113DCB" w:rsidRPr="00113DCB" w:rsidTr="009A09C5">
        <w:tc>
          <w:tcPr>
            <w:tcW w:w="9747" w:type="dxa"/>
            <w:hideMark/>
          </w:tcPr>
          <w:p w:rsidR="009A09C5" w:rsidRPr="00113DCB" w:rsidRDefault="009A09C5">
            <w:pPr>
              <w:pStyle w:val="Antrat1"/>
              <w:rPr>
                <w:b/>
                <w:caps/>
                <w:sz w:val="24"/>
                <w:szCs w:val="24"/>
                <w:lang w:val="lt-LT"/>
              </w:rPr>
            </w:pPr>
            <w:r w:rsidRPr="00113DCB">
              <w:rPr>
                <w:b/>
                <w:caps/>
                <w:sz w:val="24"/>
                <w:szCs w:val="24"/>
                <w:lang w:val="lt-LT"/>
              </w:rPr>
              <w:t>SPRENDIMAS</w:t>
            </w:r>
          </w:p>
        </w:tc>
      </w:tr>
      <w:tr w:rsidR="00113DCB" w:rsidRPr="00113DCB" w:rsidTr="009A09C5">
        <w:tc>
          <w:tcPr>
            <w:tcW w:w="9747" w:type="dxa"/>
            <w:hideMark/>
          </w:tcPr>
          <w:p w:rsidR="009A09C5" w:rsidRPr="00113DCB" w:rsidRDefault="009A09C5">
            <w:pPr>
              <w:jc w:val="center"/>
              <w:rPr>
                <w:b/>
                <w:caps/>
              </w:rPr>
            </w:pPr>
            <w:r w:rsidRPr="00113DCB">
              <w:rPr>
                <w:b/>
              </w:rPr>
              <w:t xml:space="preserve">DĖL KRETINGOS RAJONO SAVIVALDYBĖS 2014 - 2020 METŲ PLĖTROS PLANO TVIRTINIMO </w:t>
            </w:r>
          </w:p>
        </w:tc>
      </w:tr>
      <w:tr w:rsidR="00113DCB" w:rsidRPr="00113DCB" w:rsidTr="009A09C5">
        <w:tc>
          <w:tcPr>
            <w:tcW w:w="9747" w:type="dxa"/>
          </w:tcPr>
          <w:p w:rsidR="009A09C5" w:rsidRPr="00113DCB" w:rsidRDefault="009A09C5">
            <w:pPr>
              <w:jc w:val="center"/>
              <w:rPr>
                <w:b/>
              </w:rPr>
            </w:pPr>
          </w:p>
        </w:tc>
      </w:tr>
      <w:tr w:rsidR="0083351E" w:rsidRPr="00113DCB" w:rsidTr="009A09C5">
        <w:tc>
          <w:tcPr>
            <w:tcW w:w="9747" w:type="dxa"/>
            <w:hideMark/>
          </w:tcPr>
          <w:p w:rsidR="009A09C5" w:rsidRPr="00113DCB" w:rsidRDefault="009A09C5">
            <w:pPr>
              <w:jc w:val="center"/>
            </w:pPr>
            <w:r w:rsidRPr="00113DCB">
              <w:t>2014 m. gegužės 2</w:t>
            </w:r>
            <w:r w:rsidR="00075820">
              <w:t>9</w:t>
            </w:r>
            <w:r w:rsidRPr="00113DCB">
              <w:t xml:space="preserve"> d. Nr. T</w:t>
            </w:r>
            <w:r w:rsidR="00075820">
              <w:t>2</w:t>
            </w:r>
            <w:r w:rsidR="00A05FCF">
              <w:t>-</w:t>
            </w:r>
            <w:r w:rsidR="00FA5614">
              <w:t>163</w:t>
            </w:r>
            <w:bookmarkStart w:id="0" w:name="_GoBack"/>
            <w:bookmarkEnd w:id="0"/>
          </w:p>
          <w:p w:rsidR="009A09C5" w:rsidRPr="00113DCB" w:rsidRDefault="009A09C5">
            <w:pPr>
              <w:jc w:val="center"/>
            </w:pPr>
            <w:r w:rsidRPr="00113DCB">
              <w:t>Kretinga</w:t>
            </w:r>
          </w:p>
        </w:tc>
      </w:tr>
    </w:tbl>
    <w:p w:rsidR="009A09C5" w:rsidRPr="00113DCB" w:rsidRDefault="009A09C5" w:rsidP="009A09C5">
      <w:pPr>
        <w:tabs>
          <w:tab w:val="left" w:pos="6975"/>
        </w:tabs>
        <w:ind w:firstLine="720"/>
        <w:jc w:val="both"/>
      </w:pPr>
    </w:p>
    <w:p w:rsidR="009A09C5" w:rsidRPr="00113DCB" w:rsidRDefault="009A09C5" w:rsidP="009A09C5">
      <w:pPr>
        <w:pStyle w:val="Paprastasistekstas"/>
        <w:spacing w:before="0" w:beforeAutospacing="0" w:after="0" w:afterAutospacing="0"/>
        <w:ind w:firstLine="1298"/>
        <w:jc w:val="both"/>
      </w:pPr>
      <w:r w:rsidRPr="00113DCB">
        <w:t xml:space="preserve">Vadovaudamasi Lietuvos Respublikos vietos savivaldos įstatymo 16 straipsnio 2 dalies 40 punktu, atsižvelgdama į Strateginio planavimo tarybos posėdžio 2014 m. gegužės 15 d. protokolą Nr. RP-1-3, Kretingos rajono savivaldybės taryba </w:t>
      </w:r>
      <w:r w:rsidR="00A05FCF">
        <w:t xml:space="preserve"> </w:t>
      </w:r>
      <w:r w:rsidRPr="00113DCB">
        <w:rPr>
          <w:spacing w:val="56"/>
        </w:rPr>
        <w:t>nusprendži</w:t>
      </w:r>
      <w:r w:rsidRPr="00113DCB">
        <w:t>a:</w:t>
      </w:r>
      <w:r w:rsidRPr="00113DCB">
        <w:rPr>
          <w:spacing w:val="56"/>
        </w:rPr>
        <w:t xml:space="preserve"> </w:t>
      </w:r>
    </w:p>
    <w:p w:rsidR="009A09C5" w:rsidRPr="00113DCB" w:rsidRDefault="009A09C5" w:rsidP="00113DCB">
      <w:pPr>
        <w:tabs>
          <w:tab w:val="left" w:pos="1701"/>
        </w:tabs>
        <w:ind w:left="1276"/>
        <w:jc w:val="both"/>
      </w:pPr>
      <w:r w:rsidRPr="00113DCB">
        <w:t>Patvirtinti Kretingos rajono savivaldybės 2014</w:t>
      </w:r>
      <w:r w:rsidR="00A05FCF">
        <w:t xml:space="preserve"> </w:t>
      </w:r>
      <w:r w:rsidRPr="00113DCB">
        <w:t>-</w:t>
      </w:r>
      <w:r w:rsidR="00A05FCF">
        <w:t xml:space="preserve"> </w:t>
      </w:r>
      <w:r w:rsidRPr="00113DCB">
        <w:t>2020 metų plėtros planą (pridedama).</w:t>
      </w:r>
      <w:r w:rsidR="00113DCB" w:rsidRPr="00113DCB">
        <w:t xml:space="preserve"> </w:t>
      </w:r>
    </w:p>
    <w:p w:rsidR="009A09C5" w:rsidRDefault="009A09C5" w:rsidP="009A09C5">
      <w:pPr>
        <w:tabs>
          <w:tab w:val="left" w:pos="6975"/>
        </w:tabs>
        <w:jc w:val="both"/>
      </w:pPr>
    </w:p>
    <w:p w:rsidR="00A05FCF" w:rsidRPr="00113DCB" w:rsidRDefault="00A05FCF" w:rsidP="009A09C5">
      <w:pPr>
        <w:tabs>
          <w:tab w:val="left" w:pos="6975"/>
        </w:tabs>
        <w:jc w:val="both"/>
      </w:pPr>
    </w:p>
    <w:p w:rsidR="00075820" w:rsidRDefault="00075820" w:rsidP="00075820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Juozas Mažeika  </w:t>
      </w:r>
    </w:p>
    <w:p w:rsidR="009A09C5" w:rsidRPr="00113DCB" w:rsidRDefault="009A09C5" w:rsidP="009A09C5"/>
    <w:p w:rsidR="009A09C5" w:rsidRPr="00113DCB" w:rsidRDefault="009A09C5" w:rsidP="009A09C5"/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9A09C5" w:rsidRPr="00113DCB" w:rsidRDefault="009A09C5" w:rsidP="009A09C5">
      <w:pPr>
        <w:pStyle w:val="Pavadinimas"/>
      </w:pPr>
    </w:p>
    <w:p w:rsidR="00113DCB" w:rsidRPr="00113DCB" w:rsidRDefault="00113DCB" w:rsidP="009A09C5">
      <w:pPr>
        <w:pStyle w:val="Pavadinimas"/>
      </w:pPr>
    </w:p>
    <w:p w:rsidR="00113DCB" w:rsidRPr="00113DCB" w:rsidRDefault="00113DCB" w:rsidP="009A09C5">
      <w:pPr>
        <w:pStyle w:val="Pavadinimas"/>
      </w:pPr>
    </w:p>
    <w:p w:rsidR="00113DCB" w:rsidRPr="00113DCB" w:rsidRDefault="00113DCB" w:rsidP="009A09C5">
      <w:pPr>
        <w:pStyle w:val="Pavadinimas"/>
      </w:pPr>
    </w:p>
    <w:p w:rsidR="00113DCB" w:rsidRPr="00113DCB" w:rsidRDefault="00113DCB" w:rsidP="009A09C5">
      <w:pPr>
        <w:pStyle w:val="Pavadinimas"/>
      </w:pPr>
    </w:p>
    <w:p w:rsidR="00113DCB" w:rsidRPr="00113DCB" w:rsidRDefault="00113DCB" w:rsidP="009A09C5">
      <w:pPr>
        <w:pStyle w:val="Pavadinimas"/>
      </w:pPr>
    </w:p>
    <w:p w:rsidR="00113DCB" w:rsidRPr="00113DCB" w:rsidRDefault="00113DCB" w:rsidP="009A09C5">
      <w:pPr>
        <w:pStyle w:val="Pavadinimas"/>
      </w:pPr>
    </w:p>
    <w:p w:rsidR="00113DCB" w:rsidRDefault="00113DCB" w:rsidP="009A09C5">
      <w:pPr>
        <w:pStyle w:val="Pavadinimas"/>
      </w:pPr>
    </w:p>
    <w:p w:rsidR="00A05FCF" w:rsidRPr="00113DCB" w:rsidRDefault="00A05FCF" w:rsidP="009A09C5">
      <w:pPr>
        <w:pStyle w:val="Pavadinimas"/>
      </w:pPr>
    </w:p>
    <w:p w:rsidR="00075820" w:rsidRDefault="00075820" w:rsidP="00A05FCF">
      <w:pPr>
        <w:jc w:val="both"/>
      </w:pPr>
    </w:p>
    <w:p w:rsidR="00075820" w:rsidRDefault="00075820" w:rsidP="00A05FCF">
      <w:pPr>
        <w:jc w:val="both"/>
      </w:pPr>
    </w:p>
    <w:p w:rsidR="00075820" w:rsidRDefault="00075820" w:rsidP="00A05FCF">
      <w:pPr>
        <w:jc w:val="both"/>
      </w:pPr>
    </w:p>
    <w:p w:rsidR="00A05FCF" w:rsidRPr="00113DCB" w:rsidRDefault="00A05FCF" w:rsidP="00A05FCF">
      <w:pPr>
        <w:jc w:val="both"/>
      </w:pPr>
      <w:r w:rsidRPr="00113DCB">
        <w:t>Violeta Turauskaitė</w:t>
      </w:r>
    </w:p>
    <w:sectPr w:rsidR="00A05FCF" w:rsidRPr="00113DCB" w:rsidSect="00A05FCF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>
      <w:start w:val="1"/>
      <w:numFmt w:val="lowerLetter"/>
      <w:lvlText w:val="%2."/>
      <w:lvlJc w:val="left"/>
      <w:pPr>
        <w:ind w:left="2716" w:hanging="360"/>
      </w:pPr>
    </w:lvl>
    <w:lvl w:ilvl="2" w:tplc="0427001B">
      <w:start w:val="1"/>
      <w:numFmt w:val="lowerRoman"/>
      <w:lvlText w:val="%3."/>
      <w:lvlJc w:val="right"/>
      <w:pPr>
        <w:ind w:left="3436" w:hanging="180"/>
      </w:pPr>
    </w:lvl>
    <w:lvl w:ilvl="3" w:tplc="0427000F">
      <w:start w:val="1"/>
      <w:numFmt w:val="decimal"/>
      <w:lvlText w:val="%4."/>
      <w:lvlJc w:val="left"/>
      <w:pPr>
        <w:ind w:left="4156" w:hanging="360"/>
      </w:pPr>
    </w:lvl>
    <w:lvl w:ilvl="4" w:tplc="04270019">
      <w:start w:val="1"/>
      <w:numFmt w:val="lowerLetter"/>
      <w:lvlText w:val="%5."/>
      <w:lvlJc w:val="left"/>
      <w:pPr>
        <w:ind w:left="4876" w:hanging="360"/>
      </w:pPr>
    </w:lvl>
    <w:lvl w:ilvl="5" w:tplc="0427001B">
      <w:start w:val="1"/>
      <w:numFmt w:val="lowerRoman"/>
      <w:lvlText w:val="%6."/>
      <w:lvlJc w:val="right"/>
      <w:pPr>
        <w:ind w:left="5596" w:hanging="180"/>
      </w:pPr>
    </w:lvl>
    <w:lvl w:ilvl="6" w:tplc="0427000F">
      <w:start w:val="1"/>
      <w:numFmt w:val="decimal"/>
      <w:lvlText w:val="%7."/>
      <w:lvlJc w:val="left"/>
      <w:pPr>
        <w:ind w:left="6316" w:hanging="360"/>
      </w:pPr>
    </w:lvl>
    <w:lvl w:ilvl="7" w:tplc="04270019">
      <w:start w:val="1"/>
      <w:numFmt w:val="lowerLetter"/>
      <w:lvlText w:val="%8."/>
      <w:lvlJc w:val="left"/>
      <w:pPr>
        <w:ind w:left="7036" w:hanging="360"/>
      </w:pPr>
    </w:lvl>
    <w:lvl w:ilvl="8" w:tplc="0427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98"/>
    <w:rsid w:val="00016357"/>
    <w:rsid w:val="00075820"/>
    <w:rsid w:val="000A31D6"/>
    <w:rsid w:val="000B7488"/>
    <w:rsid w:val="00113DCB"/>
    <w:rsid w:val="001668D4"/>
    <w:rsid w:val="00291D54"/>
    <w:rsid w:val="002A2937"/>
    <w:rsid w:val="002A2C76"/>
    <w:rsid w:val="00307439"/>
    <w:rsid w:val="00462CE9"/>
    <w:rsid w:val="00651398"/>
    <w:rsid w:val="007A62FF"/>
    <w:rsid w:val="0083351E"/>
    <w:rsid w:val="00864584"/>
    <w:rsid w:val="008B0AB7"/>
    <w:rsid w:val="009A09C5"/>
    <w:rsid w:val="00A05FCF"/>
    <w:rsid w:val="00CB1BC9"/>
    <w:rsid w:val="00D7734C"/>
    <w:rsid w:val="00F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09C5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09C5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A09C5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9A09C5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uiPriority w:val="10"/>
    <w:rsid w:val="009A09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A09C5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link w:val="Paprastasistekstas"/>
    <w:uiPriority w:val="99"/>
    <w:semiHidden/>
    <w:rsid w:val="009A09C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09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A09C5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1668D4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1668D4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1668D4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1668D4"/>
    <w:rPr>
      <w:rFonts w:ascii="Times New Roman" w:eastAsia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09C5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09C5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A09C5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9A09C5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uiPriority w:val="10"/>
    <w:rsid w:val="009A09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A09C5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link w:val="Paprastasistekstas"/>
    <w:uiPriority w:val="99"/>
    <w:semiHidden/>
    <w:rsid w:val="009A09C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09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A09C5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1668D4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1668D4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1668D4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1668D4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2014-05-23T08:52:00Z</dcterms:created>
  <dcterms:modified xsi:type="dcterms:W3CDTF">2014-06-02T07:00:00Z</dcterms:modified>
</cp:coreProperties>
</file>